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C9" w:rsidRPr="00B824C9" w:rsidRDefault="00B824C9" w:rsidP="00B824C9">
      <w:pPr>
        <w:tabs>
          <w:tab w:val="left" w:pos="75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4C9"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824C9">
        <w:rPr>
          <w:rFonts w:ascii="Times New Roman" w:hAnsi="Times New Roman" w:cs="Times New Roman"/>
          <w:sz w:val="24"/>
          <w:szCs w:val="24"/>
        </w:rPr>
        <w:t>Утверждено</w:t>
      </w:r>
    </w:p>
    <w:p w:rsidR="00B824C9" w:rsidRPr="00B824C9" w:rsidRDefault="00B824C9" w:rsidP="00B824C9">
      <w:pPr>
        <w:tabs>
          <w:tab w:val="left" w:pos="75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B824C9">
        <w:rPr>
          <w:rFonts w:ascii="Times New Roman" w:hAnsi="Times New Roman" w:cs="Times New Roman"/>
          <w:sz w:val="24"/>
          <w:szCs w:val="24"/>
        </w:rPr>
        <w:t xml:space="preserve">а Педагогическом совете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824C9">
        <w:rPr>
          <w:rFonts w:ascii="Times New Roman" w:hAnsi="Times New Roman" w:cs="Times New Roman"/>
          <w:sz w:val="24"/>
          <w:szCs w:val="24"/>
        </w:rPr>
        <w:t>Приказом МАДОУ ЦРР № 7</w:t>
      </w:r>
    </w:p>
    <w:p w:rsidR="00B824C9" w:rsidRPr="00B824C9" w:rsidRDefault="00B824C9" w:rsidP="00B824C9">
      <w:pPr>
        <w:tabs>
          <w:tab w:val="left" w:pos="60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824C9">
        <w:rPr>
          <w:rFonts w:ascii="Times New Roman" w:hAnsi="Times New Roman" w:cs="Times New Roman"/>
          <w:sz w:val="24"/>
          <w:szCs w:val="24"/>
        </w:rPr>
        <w:t>Протокол от 30.08.2021 № 1</w:t>
      </w:r>
      <w:r w:rsidRPr="00B824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824C9">
        <w:rPr>
          <w:rFonts w:ascii="Times New Roman" w:hAnsi="Times New Roman" w:cs="Times New Roman"/>
          <w:sz w:val="24"/>
          <w:szCs w:val="24"/>
        </w:rPr>
        <w:t>от 30.08.2021 № 78-о</w:t>
      </w:r>
    </w:p>
    <w:p w:rsidR="00B824C9" w:rsidRDefault="00B824C9" w:rsidP="004E12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4C9" w:rsidRDefault="00B824C9" w:rsidP="004E12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4C9" w:rsidRDefault="00B824C9" w:rsidP="004E12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4C9" w:rsidRDefault="00B824C9" w:rsidP="004E12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4C9" w:rsidRDefault="00B824C9" w:rsidP="004E12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4C9" w:rsidRDefault="00B824C9" w:rsidP="004E12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548" w:rsidRPr="004E125B" w:rsidRDefault="004E125B" w:rsidP="004E12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25B">
        <w:rPr>
          <w:rFonts w:ascii="Times New Roman" w:hAnsi="Times New Roman" w:cs="Times New Roman"/>
          <w:b/>
          <w:sz w:val="28"/>
          <w:szCs w:val="28"/>
        </w:rPr>
        <w:t>План-график</w:t>
      </w:r>
    </w:p>
    <w:p w:rsidR="004E125B" w:rsidRDefault="004E125B" w:rsidP="004E12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25B">
        <w:rPr>
          <w:rFonts w:ascii="Times New Roman" w:hAnsi="Times New Roman" w:cs="Times New Roman"/>
          <w:b/>
          <w:sz w:val="28"/>
          <w:szCs w:val="28"/>
        </w:rPr>
        <w:t xml:space="preserve">по подготовке прохождения аттестации </w:t>
      </w:r>
      <w:r w:rsidR="00A95E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125B" w:rsidRDefault="004E125B" w:rsidP="004E12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25B">
        <w:rPr>
          <w:rFonts w:ascii="Times New Roman" w:hAnsi="Times New Roman" w:cs="Times New Roman"/>
          <w:b/>
          <w:sz w:val="28"/>
          <w:szCs w:val="28"/>
        </w:rPr>
        <w:t>педагогическими работниками в 2021-2022 учебном году</w:t>
      </w:r>
    </w:p>
    <w:p w:rsidR="004E125B" w:rsidRDefault="004E125B" w:rsidP="004E12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96"/>
        <w:gridCol w:w="1519"/>
        <w:gridCol w:w="1535"/>
        <w:gridCol w:w="1955"/>
        <w:gridCol w:w="1657"/>
        <w:gridCol w:w="1976"/>
      </w:tblGrid>
      <w:tr w:rsidR="004E125B" w:rsidRPr="004E125B" w:rsidTr="00B824C9">
        <w:tc>
          <w:tcPr>
            <w:tcW w:w="1496" w:type="dxa"/>
          </w:tcPr>
          <w:p w:rsidR="004E125B" w:rsidRPr="004E125B" w:rsidRDefault="004E125B" w:rsidP="004E1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25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19" w:type="dxa"/>
          </w:tcPr>
          <w:p w:rsidR="004E125B" w:rsidRPr="004E125B" w:rsidRDefault="004E125B" w:rsidP="004E1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25B">
              <w:rPr>
                <w:rFonts w:ascii="Times New Roman" w:hAnsi="Times New Roman" w:cs="Times New Roman"/>
                <w:b/>
                <w:sz w:val="24"/>
                <w:szCs w:val="24"/>
              </w:rPr>
              <w:t>Подача заявления</w:t>
            </w:r>
          </w:p>
        </w:tc>
        <w:tc>
          <w:tcPr>
            <w:tcW w:w="1535" w:type="dxa"/>
          </w:tcPr>
          <w:p w:rsidR="004E125B" w:rsidRPr="004E125B" w:rsidRDefault="004E125B" w:rsidP="004E1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</w:t>
            </w:r>
            <w:proofErr w:type="spellStart"/>
            <w:r w:rsidRPr="004E125B">
              <w:rPr>
                <w:rFonts w:ascii="Times New Roman" w:hAnsi="Times New Roman" w:cs="Times New Roman"/>
                <w:b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1955" w:type="dxa"/>
          </w:tcPr>
          <w:p w:rsidR="004E125B" w:rsidRPr="004E125B" w:rsidRDefault="004E125B" w:rsidP="004E1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25B">
              <w:rPr>
                <w:rFonts w:ascii="Times New Roman" w:hAnsi="Times New Roman" w:cs="Times New Roman"/>
                <w:b/>
                <w:sz w:val="24"/>
                <w:szCs w:val="24"/>
              </w:rPr>
              <w:t>Анализ аттестационной работы</w:t>
            </w:r>
          </w:p>
        </w:tc>
        <w:tc>
          <w:tcPr>
            <w:tcW w:w="1657" w:type="dxa"/>
          </w:tcPr>
          <w:p w:rsidR="004E125B" w:rsidRPr="004E125B" w:rsidRDefault="004E125B" w:rsidP="004E1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25B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опыта</w:t>
            </w:r>
          </w:p>
        </w:tc>
        <w:tc>
          <w:tcPr>
            <w:tcW w:w="1976" w:type="dxa"/>
          </w:tcPr>
          <w:p w:rsidR="004E125B" w:rsidRPr="004E125B" w:rsidRDefault="004E125B" w:rsidP="004E1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25B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Аттестационное испытание</w:t>
            </w:r>
          </w:p>
        </w:tc>
      </w:tr>
      <w:tr w:rsidR="004E125B" w:rsidRPr="004E125B" w:rsidTr="00B824C9">
        <w:tc>
          <w:tcPr>
            <w:tcW w:w="1496" w:type="dxa"/>
          </w:tcPr>
          <w:p w:rsidR="004E125B" w:rsidRPr="004E125B" w:rsidRDefault="004E125B" w:rsidP="004E1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25B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 Т.В.</w:t>
            </w:r>
          </w:p>
        </w:tc>
        <w:tc>
          <w:tcPr>
            <w:tcW w:w="1519" w:type="dxa"/>
          </w:tcPr>
          <w:p w:rsidR="004E125B" w:rsidRPr="004E125B" w:rsidRDefault="004E125B" w:rsidP="004E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01.12.2021-10.12.2021</w:t>
            </w:r>
          </w:p>
        </w:tc>
        <w:tc>
          <w:tcPr>
            <w:tcW w:w="1535" w:type="dxa"/>
          </w:tcPr>
          <w:p w:rsidR="004E125B" w:rsidRPr="004E125B" w:rsidRDefault="004E125B" w:rsidP="004E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</w:tc>
        <w:tc>
          <w:tcPr>
            <w:tcW w:w="1955" w:type="dxa"/>
          </w:tcPr>
          <w:p w:rsidR="004E125B" w:rsidRPr="004E125B" w:rsidRDefault="00725D6D" w:rsidP="004E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</w:tc>
        <w:tc>
          <w:tcPr>
            <w:tcW w:w="1657" w:type="dxa"/>
          </w:tcPr>
          <w:p w:rsidR="004E125B" w:rsidRPr="004E125B" w:rsidRDefault="00725D6D" w:rsidP="004E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1976" w:type="dxa"/>
          </w:tcPr>
          <w:p w:rsidR="004E125B" w:rsidRPr="004E125B" w:rsidRDefault="004E125B" w:rsidP="004E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</w:tr>
      <w:tr w:rsidR="004E125B" w:rsidRPr="004E125B" w:rsidTr="00B824C9">
        <w:tc>
          <w:tcPr>
            <w:tcW w:w="1496" w:type="dxa"/>
          </w:tcPr>
          <w:p w:rsidR="004E125B" w:rsidRPr="004E125B" w:rsidRDefault="004E125B" w:rsidP="004E1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25B">
              <w:rPr>
                <w:rFonts w:ascii="Times New Roman" w:hAnsi="Times New Roman" w:cs="Times New Roman"/>
                <w:b/>
                <w:sz w:val="24"/>
                <w:szCs w:val="24"/>
              </w:rPr>
              <w:t>Бурова С.А.</w:t>
            </w:r>
          </w:p>
        </w:tc>
        <w:tc>
          <w:tcPr>
            <w:tcW w:w="1519" w:type="dxa"/>
          </w:tcPr>
          <w:p w:rsidR="004E125B" w:rsidRPr="004E125B" w:rsidRDefault="004E125B" w:rsidP="004E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01.11.2021-10.11.2021</w:t>
            </w:r>
          </w:p>
        </w:tc>
        <w:tc>
          <w:tcPr>
            <w:tcW w:w="1535" w:type="dxa"/>
          </w:tcPr>
          <w:p w:rsidR="004E125B" w:rsidRPr="004E125B" w:rsidRDefault="004E125B" w:rsidP="004E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</w:tc>
        <w:tc>
          <w:tcPr>
            <w:tcW w:w="1955" w:type="dxa"/>
          </w:tcPr>
          <w:p w:rsidR="004E125B" w:rsidRPr="004E125B" w:rsidRDefault="004E125B" w:rsidP="004E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</w:tc>
        <w:tc>
          <w:tcPr>
            <w:tcW w:w="1657" w:type="dxa"/>
          </w:tcPr>
          <w:p w:rsidR="004E125B" w:rsidRPr="004E125B" w:rsidRDefault="00725D6D" w:rsidP="004E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  <w:tc>
          <w:tcPr>
            <w:tcW w:w="1976" w:type="dxa"/>
          </w:tcPr>
          <w:p w:rsidR="004E125B" w:rsidRPr="004E125B" w:rsidRDefault="004E125B" w:rsidP="004E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</w:tr>
      <w:tr w:rsidR="004E125B" w:rsidRPr="004E125B" w:rsidTr="00B824C9">
        <w:tc>
          <w:tcPr>
            <w:tcW w:w="1496" w:type="dxa"/>
          </w:tcPr>
          <w:p w:rsidR="004E125B" w:rsidRPr="004E125B" w:rsidRDefault="004E125B" w:rsidP="004E1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25B">
              <w:rPr>
                <w:rFonts w:ascii="Times New Roman" w:hAnsi="Times New Roman" w:cs="Times New Roman"/>
                <w:b/>
                <w:sz w:val="24"/>
                <w:szCs w:val="24"/>
              </w:rPr>
              <w:t>Трегубова Н.М.</w:t>
            </w:r>
          </w:p>
        </w:tc>
        <w:tc>
          <w:tcPr>
            <w:tcW w:w="1519" w:type="dxa"/>
          </w:tcPr>
          <w:p w:rsidR="004E125B" w:rsidRPr="004E125B" w:rsidRDefault="004E125B" w:rsidP="004E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01.11.2021-10.11.2021</w:t>
            </w:r>
          </w:p>
        </w:tc>
        <w:tc>
          <w:tcPr>
            <w:tcW w:w="1535" w:type="dxa"/>
          </w:tcPr>
          <w:p w:rsidR="004E125B" w:rsidRPr="004E125B" w:rsidRDefault="004E125B" w:rsidP="004E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</w:tc>
        <w:tc>
          <w:tcPr>
            <w:tcW w:w="1955" w:type="dxa"/>
          </w:tcPr>
          <w:p w:rsidR="004E125B" w:rsidRPr="004E125B" w:rsidRDefault="004E125B" w:rsidP="004E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  <w:tc>
          <w:tcPr>
            <w:tcW w:w="1657" w:type="dxa"/>
          </w:tcPr>
          <w:p w:rsidR="004E125B" w:rsidRPr="004E125B" w:rsidRDefault="00725D6D" w:rsidP="004E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  <w:tc>
          <w:tcPr>
            <w:tcW w:w="1976" w:type="dxa"/>
          </w:tcPr>
          <w:p w:rsidR="004E125B" w:rsidRPr="004E125B" w:rsidRDefault="004E125B" w:rsidP="004E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</w:tr>
    </w:tbl>
    <w:p w:rsidR="004E125B" w:rsidRDefault="004E125B" w:rsidP="004E12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5E05" w:rsidRDefault="00A95E05" w:rsidP="004E12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5E05" w:rsidRDefault="00A95E05" w:rsidP="004E12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5E05" w:rsidRDefault="00A95E05" w:rsidP="00A95E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E05">
        <w:rPr>
          <w:rFonts w:ascii="Times New Roman" w:hAnsi="Times New Roman" w:cs="Times New Roman"/>
          <w:b/>
          <w:sz w:val="28"/>
          <w:szCs w:val="28"/>
        </w:rPr>
        <w:t>План-график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5E05">
        <w:rPr>
          <w:rFonts w:ascii="Times New Roman" w:hAnsi="Times New Roman" w:cs="Times New Roman"/>
          <w:b/>
          <w:sz w:val="28"/>
          <w:szCs w:val="28"/>
        </w:rPr>
        <w:t>на СЗД</w:t>
      </w:r>
    </w:p>
    <w:p w:rsidR="00A95E05" w:rsidRPr="00A95E05" w:rsidRDefault="00A95E05" w:rsidP="00A95E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79"/>
        <w:gridCol w:w="3379"/>
        <w:gridCol w:w="3380"/>
      </w:tblGrid>
      <w:tr w:rsidR="00A95E05" w:rsidTr="00A95E05">
        <w:tc>
          <w:tcPr>
            <w:tcW w:w="3379" w:type="dxa"/>
          </w:tcPr>
          <w:p w:rsidR="00A95E05" w:rsidRDefault="00A95E05" w:rsidP="004E1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379" w:type="dxa"/>
          </w:tcPr>
          <w:p w:rsidR="00A95E05" w:rsidRDefault="00A95E05" w:rsidP="004E1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Срок уведомления</w:t>
            </w:r>
          </w:p>
        </w:tc>
        <w:tc>
          <w:tcPr>
            <w:tcW w:w="3380" w:type="dxa"/>
          </w:tcPr>
          <w:p w:rsidR="00A95E05" w:rsidRDefault="00A95E05" w:rsidP="004E1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СЗД</w:t>
            </w:r>
          </w:p>
        </w:tc>
      </w:tr>
      <w:tr w:rsidR="00A95E05" w:rsidTr="00A95E05">
        <w:tc>
          <w:tcPr>
            <w:tcW w:w="3379" w:type="dxa"/>
          </w:tcPr>
          <w:p w:rsidR="00A95E05" w:rsidRDefault="00A95E05" w:rsidP="004E1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Мазур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А.В.</w:t>
            </w:r>
          </w:p>
        </w:tc>
        <w:tc>
          <w:tcPr>
            <w:tcW w:w="3379" w:type="dxa"/>
          </w:tcPr>
          <w:p w:rsidR="00A95E05" w:rsidRPr="00A95E05" w:rsidRDefault="00A95E05" w:rsidP="004E1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E05"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</w:tc>
        <w:tc>
          <w:tcPr>
            <w:tcW w:w="3380" w:type="dxa"/>
          </w:tcPr>
          <w:p w:rsidR="00A95E05" w:rsidRPr="00A95E05" w:rsidRDefault="00A95E05" w:rsidP="004E1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E05">
              <w:rPr>
                <w:rFonts w:ascii="Times New Roman" w:hAnsi="Times New Roman" w:cs="Times New Roman"/>
                <w:sz w:val="28"/>
                <w:szCs w:val="28"/>
              </w:rPr>
              <w:t>01.02.2022-08.02.2022</w:t>
            </w:r>
          </w:p>
        </w:tc>
      </w:tr>
    </w:tbl>
    <w:p w:rsidR="00A95E05" w:rsidRPr="00A95E05" w:rsidRDefault="00A95E05" w:rsidP="004E12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95E05" w:rsidRPr="00A95E05" w:rsidSect="004E125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E125B"/>
    <w:rsid w:val="004E125B"/>
    <w:rsid w:val="00565425"/>
    <w:rsid w:val="00725D6D"/>
    <w:rsid w:val="00A7268C"/>
    <w:rsid w:val="00A95E05"/>
    <w:rsid w:val="00B824C9"/>
    <w:rsid w:val="00BB77E2"/>
    <w:rsid w:val="00E2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2022-03-21T13:37:00Z</cp:lastPrinted>
  <dcterms:created xsi:type="dcterms:W3CDTF">2022-03-21T13:38:00Z</dcterms:created>
  <dcterms:modified xsi:type="dcterms:W3CDTF">2022-03-21T13:38:00Z</dcterms:modified>
</cp:coreProperties>
</file>